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5A" w:rsidRDefault="000C1F5A" w:rsidP="00C21492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0C1F5A" w:rsidRDefault="000C1F5A" w:rsidP="00C21492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622D34" w:rsidRPr="00466B75" w:rsidRDefault="00466B75" w:rsidP="00466B75">
      <w:pPr>
        <w:pStyle w:val="Caption"/>
      </w:pPr>
      <w:r w:rsidRPr="00466B75">
        <w:t xml:space="preserve">Table </w:t>
      </w:r>
      <w:r w:rsidR="00B57036">
        <w:fldChar w:fldCharType="begin"/>
      </w:r>
      <w:r w:rsidR="00B57036">
        <w:instrText xml:space="preserve"> SEQ Table \* ARABIC </w:instrText>
      </w:r>
      <w:r w:rsidR="00B57036">
        <w:fldChar w:fldCharType="separate"/>
      </w:r>
      <w:r w:rsidRPr="00466B75">
        <w:t>1</w:t>
      </w:r>
      <w:r w:rsidR="00B57036">
        <w:fldChar w:fldCharType="end"/>
      </w:r>
      <w:r w:rsidRPr="00466B75">
        <w:t>.</w:t>
      </w:r>
      <w:r w:rsidR="00622D34" w:rsidRPr="00466B75">
        <w:t>General Data for Surveillance Specimens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499"/>
      </w:tblGrid>
      <w:tr w:rsidR="00ED2525" w:rsidRPr="0085433A" w:rsidTr="0018310A">
        <w:tc>
          <w:tcPr>
            <w:tcW w:w="95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D2525" w:rsidRPr="00AD3F28" w:rsidRDefault="00ED2525" w:rsidP="005913D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D3F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Surveillance Specimens Specification</w:t>
            </w:r>
          </w:p>
        </w:tc>
      </w:tr>
      <w:tr w:rsidR="003A50F5" w:rsidRPr="0085433A" w:rsidTr="00AD3F28">
        <w:tc>
          <w:tcPr>
            <w:tcW w:w="534" w:type="dxa"/>
            <w:tcBorders>
              <w:top w:val="single" w:sz="12" w:space="0" w:color="auto"/>
            </w:tcBorders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50F5" w:rsidRPr="0085433A" w:rsidRDefault="003A50F5" w:rsidP="005913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Description</w:t>
            </w:r>
          </w:p>
        </w:tc>
        <w:tc>
          <w:tcPr>
            <w:tcW w:w="5499" w:type="dxa"/>
            <w:tcBorders>
              <w:top w:val="single" w:sz="12" w:space="0" w:color="auto"/>
            </w:tcBorders>
          </w:tcPr>
          <w:p w:rsidR="003A50F5" w:rsidRPr="0085433A" w:rsidRDefault="003A50F5" w:rsidP="005913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Quantity/ specification</w:t>
            </w:r>
          </w:p>
        </w:tc>
      </w:tr>
      <w:tr w:rsidR="003A50F5" w:rsidRPr="0085433A" w:rsidTr="00AD3F28">
        <w:tc>
          <w:tcPr>
            <w:tcW w:w="534" w:type="dxa"/>
          </w:tcPr>
          <w:p w:rsidR="003A50F5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3A50F5" w:rsidRPr="0085433A" w:rsidRDefault="003A50F5" w:rsidP="00BD239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Number of Temperature Specimens</w:t>
            </w:r>
          </w:p>
        </w:tc>
        <w:tc>
          <w:tcPr>
            <w:tcW w:w="5499" w:type="dxa"/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140 Pcs</w:t>
            </w:r>
          </w:p>
        </w:tc>
      </w:tr>
      <w:tr w:rsidR="003A50F5" w:rsidRPr="0085433A" w:rsidTr="00AD3F28">
        <w:tc>
          <w:tcPr>
            <w:tcW w:w="534" w:type="dxa"/>
          </w:tcPr>
          <w:p w:rsidR="003A50F5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3A50F5" w:rsidRPr="0085433A" w:rsidRDefault="003A50F5" w:rsidP="00BD239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Number of Irradiated Specimens</w:t>
            </w:r>
          </w:p>
        </w:tc>
        <w:tc>
          <w:tcPr>
            <w:tcW w:w="5499" w:type="dxa"/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140 Pcs</w:t>
            </w:r>
          </w:p>
        </w:tc>
      </w:tr>
      <w:tr w:rsidR="003A50F5" w:rsidRPr="0085433A" w:rsidTr="00AD3F28">
        <w:tc>
          <w:tcPr>
            <w:tcW w:w="534" w:type="dxa"/>
          </w:tcPr>
          <w:p w:rsidR="003A50F5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3A50F5" w:rsidRPr="0085433A" w:rsidRDefault="003A50F5" w:rsidP="00BD239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Number of References Specimens</w:t>
            </w:r>
          </w:p>
        </w:tc>
        <w:tc>
          <w:tcPr>
            <w:tcW w:w="5499" w:type="dxa"/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140 Pcs</w:t>
            </w:r>
          </w:p>
        </w:tc>
      </w:tr>
      <w:tr w:rsidR="003A50F5" w:rsidRPr="0085433A" w:rsidTr="00AD3F28">
        <w:tc>
          <w:tcPr>
            <w:tcW w:w="534" w:type="dxa"/>
          </w:tcPr>
          <w:p w:rsidR="003A50F5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3A50F5" w:rsidRPr="0085433A" w:rsidRDefault="003A50F5" w:rsidP="00103C4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Maximum Activity of samples</w:t>
            </w:r>
          </w:p>
        </w:tc>
        <w:tc>
          <w:tcPr>
            <w:tcW w:w="5499" w:type="dxa"/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 xml:space="preserve">10 </w:t>
            </w:r>
            <w:proofErr w:type="spellStart"/>
            <w:r w:rsidRPr="0085433A">
              <w:rPr>
                <w:rFonts w:asciiTheme="majorBidi" w:hAnsiTheme="majorBidi" w:cstheme="majorBidi"/>
                <w:sz w:val="20"/>
                <w:szCs w:val="20"/>
              </w:rPr>
              <w:t>GBq</w:t>
            </w:r>
            <w:proofErr w:type="spellEnd"/>
            <w:r w:rsidR="00A313CF" w:rsidRPr="0085433A">
              <w:rPr>
                <w:rFonts w:asciiTheme="majorBidi" w:hAnsiTheme="majorBidi" w:cstheme="majorBidi"/>
                <w:sz w:val="20"/>
                <w:szCs w:val="20"/>
              </w:rPr>
              <w:t xml:space="preserve"> for each specimen</w:t>
            </w:r>
          </w:p>
        </w:tc>
      </w:tr>
      <w:tr w:rsidR="003A50F5" w:rsidRPr="0085433A" w:rsidTr="00AD3F28">
        <w:tc>
          <w:tcPr>
            <w:tcW w:w="534" w:type="dxa"/>
          </w:tcPr>
          <w:p w:rsidR="003A50F5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Type of radiation</w:t>
            </w:r>
          </w:p>
        </w:tc>
        <w:tc>
          <w:tcPr>
            <w:tcW w:w="5499" w:type="dxa"/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Gamma</w:t>
            </w:r>
          </w:p>
        </w:tc>
      </w:tr>
      <w:tr w:rsidR="003A50F5" w:rsidRPr="0085433A" w:rsidTr="00AD3F28">
        <w:tc>
          <w:tcPr>
            <w:tcW w:w="534" w:type="dxa"/>
            <w:tcBorders>
              <w:bottom w:val="single" w:sz="12" w:space="0" w:color="auto"/>
            </w:tcBorders>
          </w:tcPr>
          <w:p w:rsidR="003A50F5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A50F5" w:rsidRPr="0085433A" w:rsidRDefault="003A5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Sample materials</w:t>
            </w:r>
          </w:p>
        </w:tc>
        <w:tc>
          <w:tcPr>
            <w:tcW w:w="5499" w:type="dxa"/>
            <w:tcBorders>
              <w:bottom w:val="single" w:sz="12" w:space="0" w:color="auto"/>
            </w:tcBorders>
            <w:vAlign w:val="center"/>
          </w:tcPr>
          <w:p w:rsidR="003A50F5" w:rsidRPr="0085433A" w:rsidRDefault="003A50F5" w:rsidP="00103C4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15X2HMФA Class 1/ GOST 5632</w:t>
            </w:r>
          </w:p>
        </w:tc>
      </w:tr>
      <w:tr w:rsidR="007E3873" w:rsidRPr="0085433A" w:rsidTr="0018310A">
        <w:tc>
          <w:tcPr>
            <w:tcW w:w="95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E3873" w:rsidRPr="0085433A" w:rsidRDefault="007E3873" w:rsidP="00AD3F2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Hot</w:t>
            </w:r>
            <w:r w:rsidR="00ED2525" w:rsidRPr="0085433A">
              <w:rPr>
                <w:rFonts w:asciiTheme="majorBidi" w:hAnsiTheme="majorBidi" w:cstheme="majorBidi"/>
                <w:sz w:val="20"/>
                <w:szCs w:val="20"/>
              </w:rPr>
              <w:t>-Cell</w:t>
            </w:r>
            <w:r w:rsidR="00AD3F28">
              <w:rPr>
                <w:rFonts w:asciiTheme="majorBidi" w:hAnsiTheme="majorBidi" w:cstheme="majorBidi"/>
                <w:sz w:val="20"/>
                <w:szCs w:val="20"/>
              </w:rPr>
              <w:t xml:space="preserve"> Lay out/Design</w:t>
            </w:r>
          </w:p>
        </w:tc>
      </w:tr>
      <w:tr w:rsidR="00CF4EDD" w:rsidRPr="0085433A" w:rsidTr="00AD3F28">
        <w:tc>
          <w:tcPr>
            <w:tcW w:w="534" w:type="dxa"/>
            <w:tcBorders>
              <w:top w:val="single" w:sz="12" w:space="0" w:color="auto"/>
            </w:tcBorders>
          </w:tcPr>
          <w:p w:rsidR="00CF4EDD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CF4EDD" w:rsidRPr="0085433A" w:rsidRDefault="00CF4EDD" w:rsidP="00F951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Number of Hot-cell/glove box</w:t>
            </w:r>
          </w:p>
        </w:tc>
        <w:tc>
          <w:tcPr>
            <w:tcW w:w="5499" w:type="dxa"/>
            <w:tcBorders>
              <w:top w:val="single" w:sz="12" w:space="0" w:color="auto"/>
            </w:tcBorders>
          </w:tcPr>
          <w:p w:rsidR="00CF4EDD" w:rsidRPr="0085433A" w:rsidRDefault="00CF4EDD" w:rsidP="00CF4ED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8 Hot-Cells and 4 shielded Glove Box</w:t>
            </w:r>
          </w:p>
        </w:tc>
      </w:tr>
      <w:tr w:rsidR="00A617E6" w:rsidRPr="0085433A" w:rsidTr="00AD3F28">
        <w:tc>
          <w:tcPr>
            <w:tcW w:w="534" w:type="dxa"/>
          </w:tcPr>
          <w:p w:rsidR="00A617E6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A617E6" w:rsidRPr="0085433A" w:rsidRDefault="00A617E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Life time of laboratory</w:t>
            </w:r>
          </w:p>
        </w:tc>
        <w:tc>
          <w:tcPr>
            <w:tcW w:w="5499" w:type="dxa"/>
          </w:tcPr>
          <w:p w:rsidR="00A617E6" w:rsidRPr="0085433A" w:rsidRDefault="00A617E6" w:rsidP="00A617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30 Years</w:t>
            </w:r>
          </w:p>
        </w:tc>
      </w:tr>
      <w:tr w:rsidR="0085433A" w:rsidRPr="0085433A" w:rsidTr="00AD3F28">
        <w:tc>
          <w:tcPr>
            <w:tcW w:w="534" w:type="dxa"/>
            <w:tcBorders>
              <w:bottom w:val="single" w:sz="12" w:space="0" w:color="auto"/>
            </w:tcBorders>
          </w:tcPr>
          <w:p w:rsidR="0085433A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85433A" w:rsidRPr="0085433A" w:rsidRDefault="0085433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Size of Hot-Cells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85433A" w:rsidRPr="0085433A" w:rsidRDefault="0085433A" w:rsidP="00AD3F2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According to Table 2</w:t>
            </w:r>
          </w:p>
        </w:tc>
      </w:tr>
    </w:tbl>
    <w:p w:rsidR="00401FAB" w:rsidRDefault="00401FAB">
      <w:pPr>
        <w:rPr>
          <w:rFonts w:asciiTheme="majorBidi" w:hAnsiTheme="majorBidi" w:cstheme="majorBidi"/>
          <w:sz w:val="20"/>
          <w:szCs w:val="20"/>
        </w:rPr>
      </w:pPr>
    </w:p>
    <w:p w:rsidR="000C1F5A" w:rsidRDefault="000C1F5A">
      <w:pPr>
        <w:rPr>
          <w:rFonts w:asciiTheme="majorBidi" w:hAnsiTheme="majorBidi" w:cstheme="majorBidi"/>
          <w:sz w:val="20"/>
          <w:szCs w:val="20"/>
        </w:rPr>
      </w:pPr>
    </w:p>
    <w:p w:rsidR="000C1F5A" w:rsidRPr="0085433A" w:rsidRDefault="000C1F5A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:rsidR="00695A61" w:rsidRPr="00466B75" w:rsidRDefault="00466B75" w:rsidP="00466B75">
      <w:pPr>
        <w:pStyle w:val="Caption"/>
      </w:pPr>
      <w:r w:rsidRPr="00466B75">
        <w:t xml:space="preserve">Table </w:t>
      </w:r>
      <w:fldSimple w:instr=" SEQ Table \* ARABIC ">
        <w:r>
          <w:rPr>
            <w:noProof/>
          </w:rPr>
          <w:t>2</w:t>
        </w:r>
      </w:fldSimple>
      <w:r w:rsidRPr="00466B75">
        <w:t>.</w:t>
      </w:r>
      <w:r w:rsidR="00622D34" w:rsidRPr="00466B75">
        <w:t>Hot-Cell/Glove box Specification</w:t>
      </w:r>
    </w:p>
    <w:tbl>
      <w:tblPr>
        <w:tblStyle w:val="TableGrid"/>
        <w:bidiVisual/>
        <w:tblW w:w="0" w:type="auto"/>
        <w:jc w:val="center"/>
        <w:tblInd w:w="-460" w:type="dxa"/>
        <w:tblLook w:val="04A0" w:firstRow="1" w:lastRow="0" w:firstColumn="1" w:lastColumn="0" w:noHBand="0" w:noVBand="1"/>
      </w:tblPr>
      <w:tblGrid>
        <w:gridCol w:w="2209"/>
        <w:gridCol w:w="2424"/>
        <w:gridCol w:w="2582"/>
        <w:gridCol w:w="1533"/>
        <w:gridCol w:w="1288"/>
      </w:tblGrid>
      <w:tr w:rsidR="00022096" w:rsidRPr="0085433A" w:rsidTr="00C21492">
        <w:trPr>
          <w:trHeight w:val="288"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5A61" w:rsidRPr="0085433A" w:rsidRDefault="00B65717" w:rsidP="00092F9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Instrument/ Equipment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5A61" w:rsidRPr="0085433A" w:rsidRDefault="00D90266" w:rsidP="00D9026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) </w:t>
            </w: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5A61" w:rsidRPr="0085433A" w:rsidRDefault="003E0657" w:rsidP="00092F9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Process Specification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5A61" w:rsidRPr="0085433A" w:rsidRDefault="007C07D8" w:rsidP="007C07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Hot Cell(HC) / Glove box(SB) Designation</w:t>
            </w:r>
          </w:p>
        </w:tc>
      </w:tr>
      <w:tr w:rsidR="00022096" w:rsidRPr="0085433A" w:rsidTr="00C21492">
        <w:trPr>
          <w:trHeight w:val="72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35CE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35CE" w:rsidRPr="0085433A" w:rsidRDefault="003E0657" w:rsidP="003E06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2335CE"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2.5</w:t>
            </w:r>
            <w:r w:rsidR="002335CE"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2335CE" w:rsidRPr="0085433A" w:rsidRDefault="003E0657" w:rsidP="00124AF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</w:t>
            </w:r>
            <w:r w:rsidR="00124AF0" w:rsidRPr="0085433A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 xml:space="preserve"> cm of lead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35CE" w:rsidRPr="0085433A" w:rsidRDefault="006D653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Cask Reception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5CE" w:rsidRPr="0085433A" w:rsidRDefault="002335CE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HC-01</w:t>
            </w:r>
          </w:p>
        </w:tc>
      </w:tr>
      <w:tr w:rsidR="00C21492" w:rsidRPr="0085433A" w:rsidTr="00C21492">
        <w:trPr>
          <w:trHeight w:val="752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A61" w:rsidRPr="0085433A" w:rsidRDefault="00E51222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 w:rsidR="00695A61" w:rsidRPr="0085433A">
              <w:rPr>
                <w:rFonts w:asciiTheme="majorBidi" w:hAnsiTheme="majorBidi" w:cstheme="majorBidi"/>
                <w:sz w:val="20"/>
                <w:szCs w:val="20"/>
              </w:rPr>
              <w:t xml:space="preserve"> band saw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124AF0" w:rsidRPr="0085433A" w:rsidRDefault="00124AF0" w:rsidP="00124A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695A61" w:rsidRPr="0085433A" w:rsidRDefault="00124AF0" w:rsidP="00124AF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Shielding= 25 cm of lead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95A61" w:rsidRPr="0085433A" w:rsidRDefault="006D6536" w:rsidP="003E065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 xml:space="preserve">Cutting &amp; </w:t>
            </w:r>
            <w:r w:rsidR="004C65CD" w:rsidRPr="0085433A">
              <w:rPr>
                <w:rFonts w:asciiTheme="majorBidi" w:hAnsiTheme="majorBidi" w:cstheme="majorBidi"/>
                <w:sz w:val="20"/>
                <w:szCs w:val="20"/>
              </w:rPr>
              <w:t>Specimens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 xml:space="preserve"> Withdraw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95A61" w:rsidRPr="0085433A" w:rsidRDefault="00695A61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HC-02-1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A61" w:rsidRPr="0085433A" w:rsidRDefault="00695A61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HC-02</w:t>
            </w:r>
          </w:p>
        </w:tc>
      </w:tr>
      <w:tr w:rsidR="00022096" w:rsidRPr="0085433A" w:rsidTr="00C21492">
        <w:trPr>
          <w:trHeight w:val="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3-Axis linear milling machine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2096" w:rsidRPr="0085433A" w:rsidTr="00C21492">
        <w:trPr>
          <w:trHeight w:val="518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Specimens Classification</w:t>
            </w:r>
          </w:p>
        </w:tc>
        <w:tc>
          <w:tcPr>
            <w:tcW w:w="0" w:type="auto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HC-02-2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717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433A" w:rsidRPr="0085433A" w:rsidTr="00C21492">
        <w:trPr>
          <w:trHeight w:val="572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89080D" w:rsidRPr="0085433A" w:rsidRDefault="00B65717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85433A">
              <w:rPr>
                <w:rFonts w:asciiTheme="majorBidi" w:hAnsiTheme="majorBidi" w:cstheme="majorBidi"/>
                <w:sz w:val="20"/>
                <w:szCs w:val="20"/>
              </w:rPr>
              <w:t>Quantometery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124AF0" w:rsidRPr="0085433A" w:rsidRDefault="00124AF0" w:rsidP="00124A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89080D" w:rsidRPr="0085433A" w:rsidRDefault="00124AF0" w:rsidP="003160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20 cm of lead</w:t>
            </w:r>
          </w:p>
        </w:tc>
        <w:tc>
          <w:tcPr>
            <w:tcW w:w="0" w:type="auto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9080D" w:rsidRPr="0085433A" w:rsidRDefault="0089080D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85433A">
              <w:rPr>
                <w:rFonts w:asciiTheme="majorBidi" w:hAnsiTheme="majorBidi" w:cstheme="majorBidi"/>
                <w:sz w:val="20"/>
                <w:szCs w:val="20"/>
              </w:rPr>
              <w:t>Quantometery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9080D" w:rsidRPr="0085433A" w:rsidRDefault="0089080D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80D" w:rsidRPr="0085433A" w:rsidRDefault="0089080D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HC-03</w:t>
            </w:r>
          </w:p>
        </w:tc>
      </w:tr>
      <w:tr w:rsidR="00022096" w:rsidRPr="0085433A" w:rsidTr="00C21492">
        <w:trPr>
          <w:trHeight w:val="341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6D1245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Impact Test Machine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D1245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6.5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6D1245" w:rsidRPr="0085433A" w:rsidRDefault="006D1245" w:rsidP="00124A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(3.5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3 ,</w:t>
            </w:r>
          </w:p>
          <w:p w:rsidR="006D1245" w:rsidRPr="0085433A" w:rsidRDefault="006D1245" w:rsidP="00124AF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3)</w:t>
            </w:r>
          </w:p>
          <w:p w:rsidR="006D1245" w:rsidRPr="0085433A" w:rsidRDefault="006D1245" w:rsidP="00C2149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20 cm of lead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6D1245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Impact Test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D1245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HC-04-1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245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HC-04</w:t>
            </w:r>
          </w:p>
        </w:tc>
      </w:tr>
      <w:tr w:rsidR="00C21492" w:rsidRPr="0085433A" w:rsidTr="00C21492">
        <w:trPr>
          <w:trHeight w:val="4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Image Analyzer system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Tensile Test Machine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Tensile Test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HC-04-2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Crack Resistance Test Machine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7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Crack Resistance Test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HC-04-3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5433A" w:rsidRPr="0085433A" w:rsidTr="00C21492">
        <w:trPr>
          <w:trHeight w:val="24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A27E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3.3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CE2A56" w:rsidRPr="0085433A" w:rsidRDefault="00CE2A56" w:rsidP="00A27E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20 cm of lead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Specimens’ Archive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HC-05</w:t>
            </w:r>
          </w:p>
        </w:tc>
      </w:tr>
      <w:tr w:rsidR="00022096" w:rsidRPr="0085433A" w:rsidTr="00C21492">
        <w:trPr>
          <w:trHeight w:val="31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Drilling Machine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20 cm of lead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Machining (Specimen Preparation)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HC-06</w:t>
            </w:r>
          </w:p>
        </w:tc>
      </w:tr>
      <w:tr w:rsidR="00022096" w:rsidRPr="0085433A" w:rsidTr="00C21492">
        <w:trPr>
          <w:trHeight w:val="9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EDM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2096" w:rsidRPr="0085433A" w:rsidTr="00C21492">
        <w:trPr>
          <w:trHeight w:val="64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EBW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20 cm of lead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Machining (Welding)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4B8" w:rsidRPr="0085433A" w:rsidRDefault="008904B8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HC-07</w:t>
            </w:r>
          </w:p>
        </w:tc>
      </w:tr>
      <w:tr w:rsidR="00022096" w:rsidRPr="0085433A" w:rsidTr="00C21492">
        <w:trPr>
          <w:trHeight w:val="50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7B0F" w:rsidRPr="0085433A" w:rsidRDefault="00E07B0F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Elevator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7B0F" w:rsidRPr="0085433A" w:rsidRDefault="00E07B0F" w:rsidP="00A27E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4.1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E07B0F" w:rsidRPr="0085433A" w:rsidRDefault="00E07B0F" w:rsidP="00A27E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20 cm of lead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7B0F" w:rsidRPr="0085433A" w:rsidRDefault="00E07B0F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Elevator Cell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F" w:rsidRPr="0085433A" w:rsidRDefault="00E07B0F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B0F" w:rsidRPr="0085433A" w:rsidRDefault="00E07B0F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HC-08</w:t>
            </w:r>
          </w:p>
        </w:tc>
      </w:tr>
      <w:tr w:rsidR="00022096" w:rsidRPr="0085433A" w:rsidTr="00C21492">
        <w:trPr>
          <w:trHeight w:val="50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C1D7A" w:rsidRPr="0085433A" w:rsidRDefault="000C1D7A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5433A">
              <w:rPr>
                <w:rFonts w:asciiTheme="majorBidi" w:hAnsiTheme="majorBidi" w:cstheme="majorBidi"/>
                <w:sz w:val="20"/>
                <w:szCs w:val="20"/>
              </w:rPr>
              <w:t>HPGe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C1D7A" w:rsidRPr="0085433A" w:rsidRDefault="000C1D7A" w:rsidP="00A27E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1.0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0C1D7A" w:rsidRPr="0085433A" w:rsidRDefault="000C1D7A" w:rsidP="003160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10 cm of lead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C1D7A" w:rsidRPr="0085433A" w:rsidRDefault="000C1D7A" w:rsidP="006D653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Radio spectroscopy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C1D7A" w:rsidRPr="0085433A" w:rsidRDefault="000C1D7A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C1D7A" w:rsidRPr="0085433A" w:rsidRDefault="000C1D7A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SB-01</w:t>
            </w:r>
          </w:p>
        </w:tc>
      </w:tr>
      <w:tr w:rsidR="0085433A" w:rsidRPr="0085433A" w:rsidTr="00C21492">
        <w:trPr>
          <w:trHeight w:val="469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6D1245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A27E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CE2A56" w:rsidRPr="0085433A" w:rsidRDefault="00CE2A56" w:rsidP="000F7B4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10 cm of lead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Waste Management and Maintenance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SB-02</w:t>
            </w: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Grinding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E10D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3.5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CE2A56" w:rsidRPr="0085433A" w:rsidRDefault="00CE2A56" w:rsidP="000F7B4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thickness of Shielding= 10 cm of lead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Metallography&amp; Hardness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---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SB-03</w:t>
            </w: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Polishing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Etching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Washing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Drying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Optical microscope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4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6643E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Stereo microscope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1492" w:rsidRPr="0085433A" w:rsidTr="00C21492">
        <w:trPr>
          <w:trHeight w:val="288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SEM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F7B4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×</w:t>
            </w:r>
            <w:r w:rsidRPr="0085433A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SEM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  <w:rtl/>
              </w:rPr>
              <w:t>---</w:t>
            </w:r>
          </w:p>
        </w:tc>
        <w:tc>
          <w:tcPr>
            <w:tcW w:w="0" w:type="auto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A56" w:rsidRPr="0085433A" w:rsidRDefault="00CE2A56" w:rsidP="00092F9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433A">
              <w:rPr>
                <w:rFonts w:asciiTheme="majorBidi" w:hAnsiTheme="majorBidi" w:cstheme="majorBidi"/>
                <w:sz w:val="20"/>
                <w:szCs w:val="20"/>
              </w:rPr>
              <w:t>SB-04</w:t>
            </w:r>
          </w:p>
        </w:tc>
      </w:tr>
    </w:tbl>
    <w:p w:rsidR="00695A61" w:rsidRDefault="00695A61">
      <w:pPr>
        <w:rPr>
          <w:rFonts w:asciiTheme="majorBidi" w:hAnsiTheme="majorBidi" w:cstheme="majorBidi"/>
          <w:sz w:val="20"/>
          <w:szCs w:val="20"/>
        </w:rPr>
      </w:pPr>
    </w:p>
    <w:p w:rsidR="003D5E9F" w:rsidRDefault="003E3FB1">
      <w:pPr>
        <w:rPr>
          <w:rFonts w:asciiTheme="majorBidi" w:hAnsiTheme="majorBidi" w:cstheme="majorBidi"/>
          <w:sz w:val="20"/>
          <w:szCs w:val="20"/>
        </w:rPr>
      </w:pPr>
      <w:r>
        <w:object w:dxaOrig="16200" w:dyaOrig="19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573.35pt" o:ole="">
            <v:imagedata r:id="rId7" o:title=""/>
          </v:shape>
          <o:OLEObject Type="Embed" ProgID="Visio.Drawing.15" ShapeID="_x0000_i1025" DrawAspect="Content" ObjectID="_1547457567" r:id="rId8"/>
        </w:object>
      </w:r>
    </w:p>
    <w:p w:rsidR="003D5E9F" w:rsidRPr="0085433A" w:rsidRDefault="00466B75" w:rsidP="00466B75">
      <w:pPr>
        <w:pStyle w:val="Caption"/>
        <w:rPr>
          <w:rFonts w:asciiTheme="majorBidi" w:hAnsiTheme="majorBidi" w:cstheme="majorBidi"/>
        </w:rPr>
      </w:pPr>
      <w:r>
        <w:t xml:space="preserve">Figure </w:t>
      </w:r>
      <w:r w:rsidR="00B57036">
        <w:fldChar w:fldCharType="begin"/>
      </w:r>
      <w:r w:rsidR="00B57036">
        <w:instrText xml:space="preserve"> SEQ Figure \* ARABIC </w:instrText>
      </w:r>
      <w:r w:rsidR="00B57036">
        <w:fldChar w:fldCharType="separate"/>
      </w:r>
      <w:r>
        <w:rPr>
          <w:noProof/>
        </w:rPr>
        <w:t>1</w:t>
      </w:r>
      <w:r w:rsidR="00B57036">
        <w:rPr>
          <w:noProof/>
        </w:rPr>
        <w:fldChar w:fldCharType="end"/>
      </w:r>
      <w:r>
        <w:t>.</w:t>
      </w:r>
      <w:r w:rsidR="00EF33D4">
        <w:rPr>
          <w:rFonts w:asciiTheme="majorBidi" w:hAnsiTheme="majorBidi" w:cstheme="majorBidi"/>
        </w:rPr>
        <w:t xml:space="preserve">Material Flow Diagram for Surveillance </w:t>
      </w:r>
      <w:r w:rsidR="00577642">
        <w:rPr>
          <w:rFonts w:asciiTheme="majorBidi" w:hAnsiTheme="majorBidi" w:cstheme="majorBidi"/>
        </w:rPr>
        <w:t>Specimens Test Laboratory for BNPP</w:t>
      </w:r>
    </w:p>
    <w:sectPr w:rsidR="003D5E9F" w:rsidRPr="0085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5790"/>
    <w:multiLevelType w:val="hybridMultilevel"/>
    <w:tmpl w:val="D1B0EA8A"/>
    <w:lvl w:ilvl="0" w:tplc="F1BE86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B"/>
    <w:rsid w:val="00022096"/>
    <w:rsid w:val="000220C3"/>
    <w:rsid w:val="000C1D7A"/>
    <w:rsid w:val="000C1F5A"/>
    <w:rsid w:val="000F61D1"/>
    <w:rsid w:val="000F7B49"/>
    <w:rsid w:val="00102DD5"/>
    <w:rsid w:val="00103C42"/>
    <w:rsid w:val="00124AF0"/>
    <w:rsid w:val="0018310A"/>
    <w:rsid w:val="001E3996"/>
    <w:rsid w:val="001F4932"/>
    <w:rsid w:val="002335CE"/>
    <w:rsid w:val="00316032"/>
    <w:rsid w:val="003538C2"/>
    <w:rsid w:val="0036028E"/>
    <w:rsid w:val="003769EC"/>
    <w:rsid w:val="003A50F5"/>
    <w:rsid w:val="003D21FA"/>
    <w:rsid w:val="003D5E9F"/>
    <w:rsid w:val="003E0657"/>
    <w:rsid w:val="003E3FB1"/>
    <w:rsid w:val="003E4025"/>
    <w:rsid w:val="003F308E"/>
    <w:rsid w:val="00401FAB"/>
    <w:rsid w:val="00466B75"/>
    <w:rsid w:val="004C65CD"/>
    <w:rsid w:val="0050147A"/>
    <w:rsid w:val="00547FF3"/>
    <w:rsid w:val="005773DE"/>
    <w:rsid w:val="00577642"/>
    <w:rsid w:val="00585CC6"/>
    <w:rsid w:val="005907DC"/>
    <w:rsid w:val="005913D1"/>
    <w:rsid w:val="005B294D"/>
    <w:rsid w:val="005E755C"/>
    <w:rsid w:val="005F1C79"/>
    <w:rsid w:val="00600840"/>
    <w:rsid w:val="00622D34"/>
    <w:rsid w:val="006643E2"/>
    <w:rsid w:val="00695A61"/>
    <w:rsid w:val="006A7C62"/>
    <w:rsid w:val="006D1245"/>
    <w:rsid w:val="006D6536"/>
    <w:rsid w:val="006E4C14"/>
    <w:rsid w:val="00701889"/>
    <w:rsid w:val="0070232E"/>
    <w:rsid w:val="00725332"/>
    <w:rsid w:val="00771182"/>
    <w:rsid w:val="007766A9"/>
    <w:rsid w:val="00784C18"/>
    <w:rsid w:val="007A6EF4"/>
    <w:rsid w:val="007C07D8"/>
    <w:rsid w:val="007E3873"/>
    <w:rsid w:val="007F28B0"/>
    <w:rsid w:val="007F6FC9"/>
    <w:rsid w:val="008235A7"/>
    <w:rsid w:val="008305F6"/>
    <w:rsid w:val="0085433A"/>
    <w:rsid w:val="0087405D"/>
    <w:rsid w:val="00876FCA"/>
    <w:rsid w:val="008875CD"/>
    <w:rsid w:val="008904B8"/>
    <w:rsid w:val="0089080D"/>
    <w:rsid w:val="008E6D53"/>
    <w:rsid w:val="009F5F23"/>
    <w:rsid w:val="00A27ED1"/>
    <w:rsid w:val="00A313CF"/>
    <w:rsid w:val="00A5764C"/>
    <w:rsid w:val="00A60525"/>
    <w:rsid w:val="00A617E6"/>
    <w:rsid w:val="00A926DE"/>
    <w:rsid w:val="00A965B5"/>
    <w:rsid w:val="00AB63E3"/>
    <w:rsid w:val="00AD3F28"/>
    <w:rsid w:val="00AF7784"/>
    <w:rsid w:val="00B42E39"/>
    <w:rsid w:val="00B57036"/>
    <w:rsid w:val="00B65717"/>
    <w:rsid w:val="00BB15A7"/>
    <w:rsid w:val="00BD2390"/>
    <w:rsid w:val="00C02A41"/>
    <w:rsid w:val="00C21492"/>
    <w:rsid w:val="00C56D14"/>
    <w:rsid w:val="00CE2A56"/>
    <w:rsid w:val="00CF4EDD"/>
    <w:rsid w:val="00CF657D"/>
    <w:rsid w:val="00D0373A"/>
    <w:rsid w:val="00D21C3A"/>
    <w:rsid w:val="00D72AE0"/>
    <w:rsid w:val="00D90266"/>
    <w:rsid w:val="00DB2420"/>
    <w:rsid w:val="00E0621A"/>
    <w:rsid w:val="00E07B0F"/>
    <w:rsid w:val="00E337CE"/>
    <w:rsid w:val="00E51222"/>
    <w:rsid w:val="00E87E7F"/>
    <w:rsid w:val="00ED2525"/>
    <w:rsid w:val="00EF33D4"/>
    <w:rsid w:val="00F06366"/>
    <w:rsid w:val="00F33559"/>
    <w:rsid w:val="00F95170"/>
    <w:rsid w:val="00FA2B99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95A61"/>
    <w:pPr>
      <w:bidi/>
      <w:spacing w:after="0"/>
      <w:ind w:left="720" w:right="-340" w:firstLine="284"/>
      <w:contextualSpacing/>
      <w:jc w:val="lowKashida"/>
    </w:pPr>
    <w:rPr>
      <w:rFonts w:ascii="Times New Roman" w:eastAsiaTheme="minorEastAsia" w:hAnsi="Times New Roman" w:cs="B Mitra"/>
      <w:sz w:val="24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5A61"/>
    <w:rPr>
      <w:rFonts w:ascii="Times New Roman" w:eastAsiaTheme="minorEastAsia" w:hAnsi="Times New Roman" w:cs="B Mitra"/>
      <w:sz w:val="24"/>
      <w:szCs w:val="28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466B75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95A61"/>
    <w:pPr>
      <w:bidi/>
      <w:spacing w:after="0"/>
      <w:ind w:left="720" w:right="-340" w:firstLine="284"/>
      <w:contextualSpacing/>
      <w:jc w:val="lowKashida"/>
    </w:pPr>
    <w:rPr>
      <w:rFonts w:ascii="Times New Roman" w:eastAsiaTheme="minorEastAsia" w:hAnsi="Times New Roman" w:cs="B Mitra"/>
      <w:sz w:val="24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5A61"/>
    <w:rPr>
      <w:rFonts w:ascii="Times New Roman" w:eastAsiaTheme="minorEastAsia" w:hAnsi="Times New Roman" w:cs="B Mitra"/>
      <w:sz w:val="24"/>
      <w:szCs w:val="28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466B75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62BA-9266-47FC-BEAA-A930685A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 , Vahed</dc:creator>
  <cp:lastModifiedBy>Abyazi , Mohammad</cp:lastModifiedBy>
  <cp:revision>130</cp:revision>
  <dcterms:created xsi:type="dcterms:W3CDTF">2017-01-30T07:10:00Z</dcterms:created>
  <dcterms:modified xsi:type="dcterms:W3CDTF">2017-02-01T09:03:00Z</dcterms:modified>
</cp:coreProperties>
</file>